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:rsidTr="002A39EF">
        <w:tc>
          <w:tcPr>
            <w:tcW w:w="4819" w:type="dxa"/>
            <w:vMerge w:val="restart"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:rsidTr="002A39EF">
        <w:tc>
          <w:tcPr>
            <w:tcW w:w="4819" w:type="dxa"/>
            <w:vMerge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:rsidR="00836CE0" w:rsidRPr="00836CE0" w:rsidRDefault="00836CE0" w:rsidP="007C311E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7C311E">
              <w:rPr>
                <w:rFonts w:eastAsia="Times New Roman" w:cs="Arial"/>
                <w:bCs/>
                <w:noProof/>
                <w:szCs w:val="20"/>
                <w:lang w:eastAsia="de-DE"/>
              </w:rPr>
              <w:t>2026-64-01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:rsidTr="002A39EF">
        <w:tc>
          <w:tcPr>
            <w:tcW w:w="9639" w:type="dxa"/>
            <w:gridSpan w:val="3"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:rsidR="00836CE0" w:rsidRPr="00836CE0" w:rsidRDefault="00836CE0" w:rsidP="007C311E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7C311E">
              <w:rPr>
                <w:rFonts w:eastAsia="Times New Roman" w:cs="Arial"/>
                <w:bCs/>
                <w:noProof/>
                <w:szCs w:val="20"/>
                <w:lang w:eastAsia="de-DE"/>
              </w:rPr>
              <w:t>Rahmenvereinbarung Lieferung von Büromaterial</w:t>
            </w:r>
            <w:bookmarkStart w:id="4" w:name="_GoBack"/>
            <w:bookmarkEnd w:id="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:rsidR="00836CE0" w:rsidRDefault="00836CE0" w:rsidP="009F600F">
      <w:pPr>
        <w:pStyle w:val="Titel"/>
      </w:pPr>
    </w:p>
    <w:p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:rsidTr="00397D61">
        <w:trPr>
          <w:trHeight w:val="898"/>
        </w:trPr>
        <w:tc>
          <w:tcPr>
            <w:tcW w:w="1217" w:type="pct"/>
            <w:vAlign w:val="center"/>
          </w:tcPr>
          <w:p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:rsidTr="00836CE0">
        <w:trPr>
          <w:trHeight w:val="1247"/>
        </w:trPr>
        <w:tc>
          <w:tcPr>
            <w:tcW w:w="1217" w:type="pct"/>
          </w:tcPr>
          <w:p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:rsidTr="00836CE0">
        <w:trPr>
          <w:trHeight w:val="1247"/>
        </w:trPr>
        <w:tc>
          <w:tcPr>
            <w:tcW w:w="1217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:rsidTr="00836CE0">
        <w:trPr>
          <w:trHeight w:val="1247"/>
        </w:trPr>
        <w:tc>
          <w:tcPr>
            <w:tcW w:w="1217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:rsidTr="00836CE0">
        <w:trPr>
          <w:trHeight w:val="1247"/>
        </w:trPr>
        <w:tc>
          <w:tcPr>
            <w:tcW w:w="1217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7883550F" wp14:editId="6163120A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C311E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756EAD7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0405A-F05A-4E13-A2CA-D1D71D7E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17</cp:revision>
  <dcterms:created xsi:type="dcterms:W3CDTF">2019-03-14T11:13:00Z</dcterms:created>
  <dcterms:modified xsi:type="dcterms:W3CDTF">2026-06-03T12:37:00Z</dcterms:modified>
</cp:coreProperties>
</file>